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5FFC5" w14:textId="51DAB43F" w:rsidR="005216F7" w:rsidRDefault="005216F7" w:rsidP="002B4185">
      <w:pPr>
        <w:rPr>
          <w:rFonts w:ascii="VAG Rounded Std Light" w:hAnsi="VAG Rounded Std Light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3"/>
        <w:gridCol w:w="2343"/>
        <w:gridCol w:w="4686"/>
      </w:tblGrid>
      <w:tr w:rsidR="00D13587" w14:paraId="1784B00B" w14:textId="77777777" w:rsidTr="00D13587">
        <w:tc>
          <w:tcPr>
            <w:tcW w:w="4686" w:type="dxa"/>
            <w:gridSpan w:val="2"/>
          </w:tcPr>
          <w:p w14:paraId="103C86C9" w14:textId="77777777" w:rsidR="00D13587" w:rsidRDefault="00D13587" w:rsidP="002B4185">
            <w:pPr>
              <w:rPr>
                <w:rFonts w:ascii="VAG Rounded Std Light" w:hAnsi="VAG Rounded Std Light"/>
                <w:sz w:val="22"/>
                <w:szCs w:val="22"/>
              </w:rPr>
            </w:pPr>
            <w:r>
              <w:rPr>
                <w:rFonts w:ascii="VAG Rounded Std Light" w:hAnsi="VAG Rounded Std Light"/>
                <w:sz w:val="22"/>
                <w:szCs w:val="22"/>
              </w:rPr>
              <w:t xml:space="preserve">Practice name: </w:t>
            </w:r>
          </w:p>
          <w:p w14:paraId="77D407F0" w14:textId="61D3AA63" w:rsidR="00A9327F" w:rsidRDefault="00A9327F" w:rsidP="002B4185">
            <w:pPr>
              <w:rPr>
                <w:rFonts w:ascii="VAG Rounded Std Light" w:hAnsi="VAG Rounded Std Light"/>
                <w:sz w:val="22"/>
                <w:szCs w:val="22"/>
              </w:rPr>
            </w:pPr>
          </w:p>
        </w:tc>
        <w:tc>
          <w:tcPr>
            <w:tcW w:w="4686" w:type="dxa"/>
          </w:tcPr>
          <w:p w14:paraId="0CB8624F" w14:textId="77777777" w:rsidR="00D13587" w:rsidRDefault="00D13587" w:rsidP="002B4185">
            <w:pPr>
              <w:rPr>
                <w:rFonts w:ascii="VAG Rounded Std Light" w:hAnsi="VAG Rounded Std Light"/>
                <w:sz w:val="22"/>
                <w:szCs w:val="22"/>
              </w:rPr>
            </w:pPr>
            <w:r>
              <w:rPr>
                <w:rFonts w:ascii="VAG Rounded Std Light" w:hAnsi="VAG Rounded Std Light"/>
                <w:sz w:val="22"/>
                <w:szCs w:val="22"/>
              </w:rPr>
              <w:t xml:space="preserve">Vet in charge of case: </w:t>
            </w:r>
          </w:p>
          <w:p w14:paraId="1C417DD2" w14:textId="33BDA038" w:rsidR="00D13587" w:rsidRDefault="00D13587" w:rsidP="002B4185">
            <w:pPr>
              <w:rPr>
                <w:rFonts w:ascii="VAG Rounded Std Light" w:hAnsi="VAG Rounded Std Light"/>
                <w:sz w:val="22"/>
                <w:szCs w:val="22"/>
              </w:rPr>
            </w:pPr>
          </w:p>
        </w:tc>
      </w:tr>
      <w:tr w:rsidR="00D13587" w14:paraId="5E0B4D3C" w14:textId="77777777" w:rsidTr="00D13587">
        <w:tc>
          <w:tcPr>
            <w:tcW w:w="4686" w:type="dxa"/>
            <w:gridSpan w:val="2"/>
          </w:tcPr>
          <w:p w14:paraId="586245CD" w14:textId="08FE8F09" w:rsidR="00D13587" w:rsidRDefault="00D13587" w:rsidP="002B4185">
            <w:pPr>
              <w:rPr>
                <w:rFonts w:ascii="VAG Rounded Std Light" w:hAnsi="VAG Rounded Std Light"/>
                <w:sz w:val="22"/>
                <w:szCs w:val="22"/>
              </w:rPr>
            </w:pPr>
            <w:r>
              <w:rPr>
                <w:rFonts w:ascii="VAG Rounded Std Light" w:hAnsi="VAG Rounded Std Light"/>
                <w:sz w:val="22"/>
                <w:szCs w:val="22"/>
              </w:rPr>
              <w:t xml:space="preserve">Phone: </w:t>
            </w:r>
          </w:p>
        </w:tc>
        <w:tc>
          <w:tcPr>
            <w:tcW w:w="4686" w:type="dxa"/>
          </w:tcPr>
          <w:p w14:paraId="54B60A57" w14:textId="77777777" w:rsidR="00D13587" w:rsidRDefault="00D13587" w:rsidP="002B4185">
            <w:pPr>
              <w:rPr>
                <w:rFonts w:ascii="VAG Rounded Std Light" w:hAnsi="VAG Rounded Std Light"/>
                <w:sz w:val="22"/>
                <w:szCs w:val="22"/>
              </w:rPr>
            </w:pPr>
            <w:r>
              <w:rPr>
                <w:rFonts w:ascii="VAG Rounded Std Light" w:hAnsi="VAG Rounded Std Light"/>
                <w:sz w:val="22"/>
                <w:szCs w:val="22"/>
              </w:rPr>
              <w:t xml:space="preserve">Email: </w:t>
            </w:r>
          </w:p>
          <w:p w14:paraId="4D1C9EF7" w14:textId="611744C4" w:rsidR="00D13587" w:rsidRDefault="00D13587" w:rsidP="002B4185">
            <w:pPr>
              <w:rPr>
                <w:rFonts w:ascii="VAG Rounded Std Light" w:hAnsi="VAG Rounded Std Light"/>
                <w:sz w:val="22"/>
                <w:szCs w:val="22"/>
              </w:rPr>
            </w:pPr>
          </w:p>
        </w:tc>
      </w:tr>
      <w:tr w:rsidR="00D13587" w14:paraId="2BFA07C3" w14:textId="77777777" w:rsidTr="00D13587">
        <w:tc>
          <w:tcPr>
            <w:tcW w:w="4686" w:type="dxa"/>
            <w:gridSpan w:val="2"/>
          </w:tcPr>
          <w:p w14:paraId="729ED906" w14:textId="2088E32F" w:rsidR="00D13587" w:rsidRDefault="00D13587" w:rsidP="002B4185">
            <w:pPr>
              <w:rPr>
                <w:rFonts w:ascii="VAG Rounded Std Light" w:hAnsi="VAG Rounded Std Light"/>
                <w:sz w:val="22"/>
                <w:szCs w:val="22"/>
              </w:rPr>
            </w:pPr>
            <w:r>
              <w:rPr>
                <w:rFonts w:ascii="VAG Rounded Std Light" w:hAnsi="VAG Rounded Std Light"/>
                <w:sz w:val="22"/>
                <w:szCs w:val="22"/>
              </w:rPr>
              <w:t xml:space="preserve">Patient name: </w:t>
            </w:r>
          </w:p>
        </w:tc>
        <w:tc>
          <w:tcPr>
            <w:tcW w:w="4686" w:type="dxa"/>
          </w:tcPr>
          <w:p w14:paraId="5F56A320" w14:textId="77777777" w:rsidR="00D13587" w:rsidRDefault="00D13587" w:rsidP="002B4185">
            <w:pPr>
              <w:rPr>
                <w:rFonts w:ascii="VAG Rounded Std Light" w:hAnsi="VAG Rounded Std Light"/>
                <w:sz w:val="22"/>
                <w:szCs w:val="22"/>
              </w:rPr>
            </w:pPr>
            <w:r>
              <w:rPr>
                <w:rFonts w:ascii="VAG Rounded Std Light" w:hAnsi="VAG Rounded Std Light"/>
                <w:sz w:val="22"/>
                <w:szCs w:val="22"/>
              </w:rPr>
              <w:t>Breed:</w:t>
            </w:r>
          </w:p>
          <w:p w14:paraId="52F8C067" w14:textId="6A371CBE" w:rsidR="00D13587" w:rsidRDefault="00D13587" w:rsidP="002B4185">
            <w:pPr>
              <w:rPr>
                <w:rFonts w:ascii="VAG Rounded Std Light" w:hAnsi="VAG Rounded Std Light"/>
                <w:sz w:val="22"/>
                <w:szCs w:val="22"/>
              </w:rPr>
            </w:pPr>
          </w:p>
        </w:tc>
      </w:tr>
      <w:tr w:rsidR="00D13587" w14:paraId="00BAB5D7" w14:textId="77777777" w:rsidTr="001D2674">
        <w:tc>
          <w:tcPr>
            <w:tcW w:w="2343" w:type="dxa"/>
          </w:tcPr>
          <w:p w14:paraId="08347602" w14:textId="77777777" w:rsidR="00D13587" w:rsidRDefault="00D13587" w:rsidP="002B4185">
            <w:pPr>
              <w:rPr>
                <w:rFonts w:ascii="VAG Rounded Std Light" w:hAnsi="VAG Rounded Std Light"/>
                <w:sz w:val="22"/>
                <w:szCs w:val="22"/>
              </w:rPr>
            </w:pPr>
            <w:r>
              <w:rPr>
                <w:rFonts w:ascii="VAG Rounded Std Light" w:hAnsi="VAG Rounded Std Light"/>
                <w:sz w:val="22"/>
                <w:szCs w:val="22"/>
              </w:rPr>
              <w:t xml:space="preserve">Age: </w:t>
            </w:r>
          </w:p>
        </w:tc>
        <w:tc>
          <w:tcPr>
            <w:tcW w:w="2343" w:type="dxa"/>
          </w:tcPr>
          <w:p w14:paraId="32087D3C" w14:textId="03C99BAC" w:rsidR="00D13587" w:rsidRDefault="00D13587" w:rsidP="002B4185">
            <w:pPr>
              <w:rPr>
                <w:rFonts w:ascii="VAG Rounded Std Light" w:hAnsi="VAG Rounded Std Light"/>
                <w:sz w:val="22"/>
                <w:szCs w:val="22"/>
              </w:rPr>
            </w:pPr>
            <w:r>
              <w:rPr>
                <w:rFonts w:ascii="VAG Rounded Std Light" w:hAnsi="VAG Rounded Std Light"/>
                <w:sz w:val="22"/>
                <w:szCs w:val="22"/>
              </w:rPr>
              <w:t xml:space="preserve">Sex: </w:t>
            </w:r>
          </w:p>
        </w:tc>
        <w:tc>
          <w:tcPr>
            <w:tcW w:w="4686" w:type="dxa"/>
          </w:tcPr>
          <w:p w14:paraId="09D381F9" w14:textId="77777777" w:rsidR="00D13587" w:rsidRDefault="00D13587" w:rsidP="002B4185">
            <w:pPr>
              <w:rPr>
                <w:rFonts w:ascii="VAG Rounded Std Light" w:hAnsi="VAG Rounded Std Light"/>
                <w:sz w:val="22"/>
                <w:szCs w:val="22"/>
              </w:rPr>
            </w:pPr>
            <w:r>
              <w:rPr>
                <w:rFonts w:ascii="VAG Rounded Std Light" w:hAnsi="VAG Rounded Std Light"/>
                <w:sz w:val="22"/>
                <w:szCs w:val="22"/>
              </w:rPr>
              <w:t xml:space="preserve">Blood type (if known): </w:t>
            </w:r>
          </w:p>
          <w:p w14:paraId="0AB945E2" w14:textId="009907F9" w:rsidR="00D13587" w:rsidRDefault="00D13587" w:rsidP="002B4185">
            <w:pPr>
              <w:rPr>
                <w:rFonts w:ascii="VAG Rounded Std Light" w:hAnsi="VAG Rounded Std Light"/>
                <w:sz w:val="22"/>
                <w:szCs w:val="22"/>
              </w:rPr>
            </w:pPr>
          </w:p>
        </w:tc>
      </w:tr>
      <w:tr w:rsidR="00D13587" w14:paraId="784FCDAB" w14:textId="77777777" w:rsidTr="008B45B9">
        <w:tc>
          <w:tcPr>
            <w:tcW w:w="9372" w:type="dxa"/>
            <w:gridSpan w:val="3"/>
          </w:tcPr>
          <w:p w14:paraId="44B8A4E2" w14:textId="77777777" w:rsidR="00D13587" w:rsidRDefault="00D13587" w:rsidP="002B4185">
            <w:pPr>
              <w:rPr>
                <w:rFonts w:ascii="VAG Rounded Std Light" w:hAnsi="VAG Rounded Std Light"/>
                <w:sz w:val="22"/>
                <w:szCs w:val="22"/>
              </w:rPr>
            </w:pPr>
            <w:r>
              <w:rPr>
                <w:rFonts w:ascii="VAG Rounded Std Light" w:hAnsi="VAG Rounded Std Light"/>
                <w:sz w:val="22"/>
                <w:szCs w:val="22"/>
              </w:rPr>
              <w:t xml:space="preserve">Previous pertinent medical conditions: </w:t>
            </w:r>
          </w:p>
          <w:p w14:paraId="0BE1B3EB" w14:textId="77777777" w:rsidR="00D13587" w:rsidRDefault="00D13587" w:rsidP="002B4185">
            <w:pPr>
              <w:rPr>
                <w:rFonts w:ascii="VAG Rounded Std Light" w:hAnsi="VAG Rounded Std Light"/>
                <w:sz w:val="22"/>
                <w:szCs w:val="22"/>
              </w:rPr>
            </w:pPr>
          </w:p>
          <w:p w14:paraId="190FF621" w14:textId="5878B4E2" w:rsidR="00D13587" w:rsidRDefault="00D13587" w:rsidP="002B4185">
            <w:pPr>
              <w:rPr>
                <w:rFonts w:ascii="VAG Rounded Std Light" w:hAnsi="VAG Rounded Std Light"/>
                <w:sz w:val="22"/>
                <w:szCs w:val="22"/>
              </w:rPr>
            </w:pPr>
          </w:p>
          <w:p w14:paraId="29C018F2" w14:textId="77777777" w:rsidR="00D13587" w:rsidRDefault="00D13587" w:rsidP="002B4185">
            <w:pPr>
              <w:rPr>
                <w:rFonts w:ascii="VAG Rounded Std Light" w:hAnsi="VAG Rounded Std Light"/>
                <w:sz w:val="22"/>
                <w:szCs w:val="22"/>
              </w:rPr>
            </w:pPr>
          </w:p>
          <w:p w14:paraId="11D21F62" w14:textId="77777777" w:rsidR="00D13587" w:rsidRDefault="00D13587" w:rsidP="002B4185">
            <w:pPr>
              <w:rPr>
                <w:rFonts w:ascii="VAG Rounded Std Light" w:hAnsi="VAG Rounded Std Light"/>
                <w:sz w:val="22"/>
                <w:szCs w:val="22"/>
              </w:rPr>
            </w:pPr>
          </w:p>
          <w:p w14:paraId="4219F16E" w14:textId="14621526" w:rsidR="00D13587" w:rsidRDefault="00D13587" w:rsidP="002B4185">
            <w:pPr>
              <w:rPr>
                <w:rFonts w:ascii="VAG Rounded Std Light" w:hAnsi="VAG Rounded Std Light"/>
                <w:sz w:val="22"/>
                <w:szCs w:val="22"/>
              </w:rPr>
            </w:pPr>
          </w:p>
        </w:tc>
      </w:tr>
      <w:tr w:rsidR="00D13587" w14:paraId="22648EEF" w14:textId="77777777" w:rsidTr="008B45B9">
        <w:tc>
          <w:tcPr>
            <w:tcW w:w="9372" w:type="dxa"/>
            <w:gridSpan w:val="3"/>
          </w:tcPr>
          <w:p w14:paraId="0FDF6282" w14:textId="77777777" w:rsidR="00D13587" w:rsidRDefault="00D13587" w:rsidP="002B4185">
            <w:pPr>
              <w:rPr>
                <w:rFonts w:ascii="VAG Rounded Std Light" w:hAnsi="VAG Rounded Std Light"/>
                <w:sz w:val="22"/>
                <w:szCs w:val="22"/>
              </w:rPr>
            </w:pPr>
            <w:r>
              <w:rPr>
                <w:rFonts w:ascii="VAG Rounded Std Light" w:hAnsi="VAG Rounded Std Light"/>
                <w:sz w:val="22"/>
                <w:szCs w:val="22"/>
              </w:rPr>
              <w:t xml:space="preserve">Nature of illness that led to the decision to use a transfusion product: </w:t>
            </w:r>
          </w:p>
          <w:p w14:paraId="3AD5254C" w14:textId="77777777" w:rsidR="00D13587" w:rsidRDefault="00D13587" w:rsidP="002B4185">
            <w:pPr>
              <w:rPr>
                <w:rFonts w:ascii="VAG Rounded Std Light" w:hAnsi="VAG Rounded Std Light"/>
                <w:sz w:val="22"/>
                <w:szCs w:val="22"/>
              </w:rPr>
            </w:pPr>
          </w:p>
          <w:p w14:paraId="356B9A87" w14:textId="4989C365" w:rsidR="00D13587" w:rsidRDefault="00D13587" w:rsidP="002B4185">
            <w:pPr>
              <w:rPr>
                <w:rFonts w:ascii="VAG Rounded Std Light" w:hAnsi="VAG Rounded Std Light"/>
                <w:sz w:val="22"/>
                <w:szCs w:val="22"/>
              </w:rPr>
            </w:pPr>
          </w:p>
          <w:p w14:paraId="4519DE78" w14:textId="77777777" w:rsidR="00D13587" w:rsidRDefault="00D13587" w:rsidP="002B4185">
            <w:pPr>
              <w:rPr>
                <w:rFonts w:ascii="VAG Rounded Std Light" w:hAnsi="VAG Rounded Std Light"/>
                <w:sz w:val="22"/>
                <w:szCs w:val="22"/>
              </w:rPr>
            </w:pPr>
          </w:p>
          <w:p w14:paraId="608AD1E2" w14:textId="77777777" w:rsidR="00D13587" w:rsidRDefault="00D13587" w:rsidP="002B4185">
            <w:pPr>
              <w:rPr>
                <w:rFonts w:ascii="VAG Rounded Std Light" w:hAnsi="VAG Rounded Std Light"/>
                <w:sz w:val="22"/>
                <w:szCs w:val="22"/>
              </w:rPr>
            </w:pPr>
          </w:p>
          <w:p w14:paraId="483B34C7" w14:textId="1D910C1F" w:rsidR="00D13587" w:rsidRDefault="00D13587" w:rsidP="002B4185">
            <w:pPr>
              <w:rPr>
                <w:rFonts w:ascii="VAG Rounded Std Light" w:hAnsi="VAG Rounded Std Light"/>
                <w:sz w:val="22"/>
                <w:szCs w:val="22"/>
              </w:rPr>
            </w:pPr>
          </w:p>
        </w:tc>
      </w:tr>
      <w:tr w:rsidR="00D13587" w14:paraId="6CD34A2A" w14:textId="77777777" w:rsidTr="008B45B9">
        <w:tc>
          <w:tcPr>
            <w:tcW w:w="9372" w:type="dxa"/>
            <w:gridSpan w:val="3"/>
          </w:tcPr>
          <w:p w14:paraId="252DE5BD" w14:textId="3609D1E1" w:rsidR="00D13587" w:rsidRDefault="00D13587" w:rsidP="002B4185">
            <w:pPr>
              <w:rPr>
                <w:rFonts w:ascii="VAG Rounded Std Light" w:hAnsi="VAG Rounded Std Light"/>
                <w:sz w:val="22"/>
                <w:szCs w:val="22"/>
              </w:rPr>
            </w:pPr>
            <w:r>
              <w:rPr>
                <w:rFonts w:ascii="VAG Rounded Std Light" w:hAnsi="VAG Rounded Std Light"/>
                <w:sz w:val="22"/>
                <w:szCs w:val="22"/>
              </w:rPr>
              <w:t xml:space="preserve">Unit </w:t>
            </w:r>
            <w:r w:rsidR="00A9327F">
              <w:rPr>
                <w:rFonts w:ascii="VAG Rounded Std Light" w:hAnsi="VAG Rounded Std Light"/>
                <w:sz w:val="22"/>
                <w:szCs w:val="22"/>
              </w:rPr>
              <w:t xml:space="preserve">ID </w:t>
            </w:r>
            <w:r>
              <w:rPr>
                <w:rFonts w:ascii="VAG Rounded Std Light" w:hAnsi="VAG Rounded Std Light"/>
                <w:sz w:val="22"/>
                <w:szCs w:val="22"/>
              </w:rPr>
              <w:t>number</w:t>
            </w:r>
            <w:bookmarkStart w:id="0" w:name="_GoBack"/>
            <w:bookmarkEnd w:id="0"/>
            <w:r>
              <w:rPr>
                <w:rFonts w:ascii="VAG Rounded Std Light" w:hAnsi="VAG Rounded Std Light"/>
                <w:sz w:val="22"/>
                <w:szCs w:val="22"/>
              </w:rPr>
              <w:t xml:space="preserve">: </w:t>
            </w:r>
          </w:p>
        </w:tc>
      </w:tr>
      <w:tr w:rsidR="00D13587" w14:paraId="4A384611" w14:textId="77777777" w:rsidTr="008B45B9">
        <w:tc>
          <w:tcPr>
            <w:tcW w:w="9372" w:type="dxa"/>
            <w:gridSpan w:val="3"/>
          </w:tcPr>
          <w:p w14:paraId="63D9B921" w14:textId="32A001F4" w:rsidR="00D13587" w:rsidRDefault="00D13587" w:rsidP="002B4185">
            <w:pPr>
              <w:rPr>
                <w:rFonts w:ascii="VAG Rounded Std Light" w:hAnsi="VAG Rounded Std Light"/>
                <w:sz w:val="22"/>
                <w:szCs w:val="22"/>
              </w:rPr>
            </w:pPr>
            <w:r>
              <w:rPr>
                <w:rFonts w:ascii="VAG Rounded Std Light" w:hAnsi="VAG Rounded Std Light"/>
                <w:sz w:val="22"/>
                <w:szCs w:val="22"/>
              </w:rPr>
              <w:t xml:space="preserve">Product (delete as appropriate): </w:t>
            </w:r>
          </w:p>
          <w:p w14:paraId="63EE5B7A" w14:textId="7C158D1E" w:rsidR="00D13587" w:rsidRDefault="00D13587" w:rsidP="002B4185">
            <w:pPr>
              <w:rPr>
                <w:rFonts w:ascii="VAG Rounded Std Light" w:hAnsi="VAG Rounded Std Light"/>
                <w:sz w:val="22"/>
                <w:szCs w:val="22"/>
              </w:rPr>
            </w:pPr>
            <w:r w:rsidRPr="00615DEC">
              <w:rPr>
                <w:rFonts w:ascii="VAG Rounded Std Light" w:hAnsi="VAG Rounded Std Light"/>
                <w:sz w:val="22"/>
                <w:szCs w:val="22"/>
              </w:rPr>
              <w:t xml:space="preserve">Packed Red </w:t>
            </w:r>
            <w:r w:rsidR="00A9327F">
              <w:rPr>
                <w:rFonts w:ascii="VAG Rounded Std Light" w:hAnsi="VAG Rounded Std Light"/>
                <w:sz w:val="22"/>
                <w:szCs w:val="22"/>
              </w:rPr>
              <w:t xml:space="preserve">Blood </w:t>
            </w:r>
            <w:r w:rsidRPr="00615DEC">
              <w:rPr>
                <w:rFonts w:ascii="VAG Rounded Std Light" w:hAnsi="VAG Rounded Std Light"/>
                <w:sz w:val="22"/>
                <w:szCs w:val="22"/>
              </w:rPr>
              <w:t>Cells/Fresh Frozen Plasma/Frozen Plasma/Cryo</w:t>
            </w:r>
            <w:r>
              <w:rPr>
                <w:rFonts w:ascii="VAG Rounded Std Light" w:hAnsi="VAG Rounded Std Light"/>
                <w:sz w:val="22"/>
                <w:szCs w:val="22"/>
              </w:rPr>
              <w:t>-P</w:t>
            </w:r>
            <w:r w:rsidRPr="00615DEC">
              <w:rPr>
                <w:rFonts w:ascii="VAG Rounded Std Light" w:hAnsi="VAG Rounded Std Light"/>
                <w:sz w:val="22"/>
                <w:szCs w:val="22"/>
              </w:rPr>
              <w:t>/Cryo-S</w:t>
            </w:r>
          </w:p>
        </w:tc>
      </w:tr>
      <w:tr w:rsidR="00D13587" w14:paraId="1D36E663" w14:textId="77777777" w:rsidTr="00A9327F">
        <w:trPr>
          <w:trHeight w:val="733"/>
        </w:trPr>
        <w:tc>
          <w:tcPr>
            <w:tcW w:w="4686" w:type="dxa"/>
            <w:gridSpan w:val="2"/>
          </w:tcPr>
          <w:p w14:paraId="57C95550" w14:textId="77777777" w:rsidR="00D13587" w:rsidRDefault="00D13587" w:rsidP="002B4185">
            <w:pPr>
              <w:rPr>
                <w:rFonts w:ascii="VAG Rounded Std Light" w:hAnsi="VAG Rounded Std Light"/>
                <w:sz w:val="22"/>
                <w:szCs w:val="22"/>
              </w:rPr>
            </w:pPr>
            <w:r>
              <w:rPr>
                <w:rFonts w:ascii="VAG Rounded Std Light" w:hAnsi="VAG Rounded Std Light"/>
                <w:sz w:val="22"/>
                <w:szCs w:val="22"/>
              </w:rPr>
              <w:t xml:space="preserve">Was a cross match performed? </w:t>
            </w:r>
          </w:p>
          <w:p w14:paraId="7ECB8156" w14:textId="489C1C4D" w:rsidR="00D13587" w:rsidRDefault="00D13587" w:rsidP="002B4185">
            <w:pPr>
              <w:rPr>
                <w:rFonts w:ascii="VAG Rounded Std Light" w:hAnsi="VAG Rounded Std Light"/>
                <w:sz w:val="22"/>
                <w:szCs w:val="22"/>
              </w:rPr>
            </w:pPr>
            <w:r>
              <w:rPr>
                <w:rFonts w:ascii="VAG Rounded Std Light" w:hAnsi="VAG Rounded Std Light"/>
                <w:sz w:val="22"/>
                <w:szCs w:val="22"/>
              </w:rPr>
              <w:t>Yes/No</w:t>
            </w:r>
          </w:p>
        </w:tc>
        <w:tc>
          <w:tcPr>
            <w:tcW w:w="4686" w:type="dxa"/>
          </w:tcPr>
          <w:p w14:paraId="4BBF425B" w14:textId="77777777" w:rsidR="00D13587" w:rsidRDefault="00D13587" w:rsidP="002B4185">
            <w:pPr>
              <w:rPr>
                <w:rFonts w:ascii="VAG Rounded Std Light" w:hAnsi="VAG Rounded Std Light"/>
                <w:sz w:val="22"/>
                <w:szCs w:val="22"/>
              </w:rPr>
            </w:pPr>
            <w:r>
              <w:rPr>
                <w:rFonts w:ascii="VAG Rounded Std Light" w:hAnsi="VAG Rounded Std Light"/>
                <w:sz w:val="22"/>
                <w:szCs w:val="22"/>
              </w:rPr>
              <w:t>If yes, was it:</w:t>
            </w:r>
          </w:p>
          <w:p w14:paraId="242792C9" w14:textId="2D353C28" w:rsidR="00D13587" w:rsidRDefault="00D13587" w:rsidP="002B4185">
            <w:pPr>
              <w:rPr>
                <w:rFonts w:ascii="VAG Rounded Std Light" w:hAnsi="VAG Rounded Std Light"/>
                <w:sz w:val="22"/>
                <w:szCs w:val="22"/>
              </w:rPr>
            </w:pPr>
            <w:r>
              <w:rPr>
                <w:rFonts w:ascii="VAG Rounded Std Light" w:hAnsi="VAG Rounded Std Light"/>
                <w:sz w:val="22"/>
                <w:szCs w:val="22"/>
              </w:rPr>
              <w:t xml:space="preserve">Major/Minor </w:t>
            </w:r>
          </w:p>
        </w:tc>
      </w:tr>
      <w:tr w:rsidR="00D13587" w14:paraId="4FC55246" w14:textId="77777777" w:rsidTr="0008451D">
        <w:tc>
          <w:tcPr>
            <w:tcW w:w="4686" w:type="dxa"/>
            <w:gridSpan w:val="2"/>
          </w:tcPr>
          <w:p w14:paraId="17774223" w14:textId="622AEB3A" w:rsidR="00D13587" w:rsidRDefault="00D13587" w:rsidP="002B4185">
            <w:pPr>
              <w:rPr>
                <w:rFonts w:ascii="VAG Rounded Std Light" w:hAnsi="VAG Rounded Std Light"/>
                <w:sz w:val="22"/>
                <w:szCs w:val="22"/>
              </w:rPr>
            </w:pPr>
            <w:r>
              <w:rPr>
                <w:rFonts w:ascii="VAG Rounded Std Light" w:hAnsi="VAG Rounded Std Light"/>
                <w:sz w:val="22"/>
                <w:szCs w:val="22"/>
              </w:rPr>
              <w:t xml:space="preserve">Date and time product was transfused: </w:t>
            </w:r>
          </w:p>
        </w:tc>
        <w:tc>
          <w:tcPr>
            <w:tcW w:w="4686" w:type="dxa"/>
          </w:tcPr>
          <w:p w14:paraId="36EED912" w14:textId="77777777" w:rsidR="00D13587" w:rsidRDefault="00D13587" w:rsidP="002B4185">
            <w:pPr>
              <w:rPr>
                <w:rFonts w:ascii="VAG Rounded Std Light" w:hAnsi="VAG Rounded Std Light"/>
                <w:sz w:val="22"/>
                <w:szCs w:val="22"/>
              </w:rPr>
            </w:pPr>
            <w:r>
              <w:rPr>
                <w:rFonts w:ascii="VAG Rounded Std Light" w:hAnsi="VAG Rounded Std Light"/>
                <w:sz w:val="22"/>
                <w:szCs w:val="22"/>
              </w:rPr>
              <w:t xml:space="preserve">Rate of infusion: </w:t>
            </w:r>
          </w:p>
          <w:p w14:paraId="5530E4C6" w14:textId="7E770459" w:rsidR="00D13587" w:rsidRDefault="00D13587" w:rsidP="002B4185">
            <w:pPr>
              <w:rPr>
                <w:rFonts w:ascii="VAG Rounded Std Light" w:hAnsi="VAG Rounded Std Light"/>
                <w:sz w:val="22"/>
                <w:szCs w:val="22"/>
              </w:rPr>
            </w:pPr>
          </w:p>
        </w:tc>
      </w:tr>
      <w:tr w:rsidR="00D13587" w14:paraId="6B679D0E" w14:textId="77777777" w:rsidTr="00322989">
        <w:tc>
          <w:tcPr>
            <w:tcW w:w="9372" w:type="dxa"/>
            <w:gridSpan w:val="3"/>
          </w:tcPr>
          <w:p w14:paraId="01739F9C" w14:textId="3978AF0E" w:rsidR="00D13587" w:rsidRDefault="00D13587" w:rsidP="002B4185">
            <w:pPr>
              <w:rPr>
                <w:rFonts w:ascii="VAG Rounded Std Light" w:hAnsi="VAG Rounded Std Light"/>
                <w:sz w:val="22"/>
                <w:szCs w:val="22"/>
              </w:rPr>
            </w:pPr>
            <w:r>
              <w:rPr>
                <w:rFonts w:ascii="VAG Rounded Std Light" w:hAnsi="VAG Rounded Std Light"/>
                <w:sz w:val="22"/>
                <w:szCs w:val="22"/>
              </w:rPr>
              <w:t>Describe nature of reaction (increased temperature, vomiting, diarrhea, collapse, etc.):</w:t>
            </w:r>
          </w:p>
          <w:p w14:paraId="65E09103" w14:textId="0C788733" w:rsidR="00D13587" w:rsidRDefault="00D13587" w:rsidP="002B4185">
            <w:pPr>
              <w:rPr>
                <w:rFonts w:ascii="VAG Rounded Std Light" w:hAnsi="VAG Rounded Std Light"/>
                <w:sz w:val="22"/>
                <w:szCs w:val="22"/>
              </w:rPr>
            </w:pPr>
          </w:p>
          <w:p w14:paraId="06E76EB2" w14:textId="77777777" w:rsidR="00D13587" w:rsidRDefault="00D13587" w:rsidP="002B4185">
            <w:pPr>
              <w:rPr>
                <w:rFonts w:ascii="VAG Rounded Std Light" w:hAnsi="VAG Rounded Std Light"/>
                <w:sz w:val="22"/>
                <w:szCs w:val="22"/>
              </w:rPr>
            </w:pPr>
          </w:p>
          <w:p w14:paraId="6385E4C6" w14:textId="77777777" w:rsidR="00D13587" w:rsidRDefault="00D13587" w:rsidP="002B4185">
            <w:pPr>
              <w:rPr>
                <w:rFonts w:ascii="VAG Rounded Std Light" w:hAnsi="VAG Rounded Std Light"/>
                <w:sz w:val="22"/>
                <w:szCs w:val="22"/>
              </w:rPr>
            </w:pPr>
          </w:p>
          <w:p w14:paraId="63A362AB" w14:textId="77777777" w:rsidR="00D13587" w:rsidRDefault="00D13587" w:rsidP="002B4185">
            <w:pPr>
              <w:rPr>
                <w:rFonts w:ascii="VAG Rounded Std Light" w:hAnsi="VAG Rounded Std Light"/>
                <w:sz w:val="22"/>
                <w:szCs w:val="22"/>
              </w:rPr>
            </w:pPr>
          </w:p>
          <w:p w14:paraId="03944D56" w14:textId="22A65F51" w:rsidR="00D13587" w:rsidRDefault="00D13587" w:rsidP="002B4185">
            <w:pPr>
              <w:rPr>
                <w:rFonts w:ascii="VAG Rounded Std Light" w:hAnsi="VAG Rounded Std Light"/>
                <w:sz w:val="22"/>
                <w:szCs w:val="22"/>
              </w:rPr>
            </w:pPr>
          </w:p>
        </w:tc>
      </w:tr>
      <w:tr w:rsidR="00D13587" w14:paraId="55E01CD6" w14:textId="77777777" w:rsidTr="00322989">
        <w:tc>
          <w:tcPr>
            <w:tcW w:w="9372" w:type="dxa"/>
            <w:gridSpan w:val="3"/>
          </w:tcPr>
          <w:p w14:paraId="6BBD3181" w14:textId="77777777" w:rsidR="00D13587" w:rsidRDefault="00D13587" w:rsidP="002B4185">
            <w:pPr>
              <w:rPr>
                <w:rFonts w:ascii="VAG Rounded Std Light" w:hAnsi="VAG Rounded Std Light"/>
                <w:sz w:val="22"/>
                <w:szCs w:val="22"/>
              </w:rPr>
            </w:pPr>
            <w:r>
              <w:rPr>
                <w:rFonts w:ascii="VAG Rounded Std Light" w:hAnsi="VAG Rounded Std Light"/>
                <w:sz w:val="22"/>
                <w:szCs w:val="22"/>
              </w:rPr>
              <w:t xml:space="preserve">List and describe all treatments and dosages of any drugs: </w:t>
            </w:r>
          </w:p>
          <w:p w14:paraId="15196407" w14:textId="77777777" w:rsidR="00D13587" w:rsidRDefault="00D13587" w:rsidP="002B4185">
            <w:pPr>
              <w:rPr>
                <w:rFonts w:ascii="VAG Rounded Std Light" w:hAnsi="VAG Rounded Std Light"/>
                <w:sz w:val="22"/>
                <w:szCs w:val="22"/>
              </w:rPr>
            </w:pPr>
          </w:p>
          <w:p w14:paraId="6746DEDB" w14:textId="77777777" w:rsidR="00D13587" w:rsidRDefault="00D13587" w:rsidP="002B4185">
            <w:pPr>
              <w:rPr>
                <w:rFonts w:ascii="VAG Rounded Std Light" w:hAnsi="VAG Rounded Std Light"/>
                <w:sz w:val="22"/>
                <w:szCs w:val="22"/>
              </w:rPr>
            </w:pPr>
          </w:p>
          <w:p w14:paraId="4DB65B2E" w14:textId="778E5ADB" w:rsidR="00D13587" w:rsidRDefault="00D13587" w:rsidP="002B4185">
            <w:pPr>
              <w:rPr>
                <w:rFonts w:ascii="VAG Rounded Std Light" w:hAnsi="VAG Rounded Std Light"/>
                <w:sz w:val="22"/>
                <w:szCs w:val="22"/>
              </w:rPr>
            </w:pPr>
          </w:p>
          <w:p w14:paraId="2B408C9B" w14:textId="77777777" w:rsidR="00D13587" w:rsidRDefault="00D13587" w:rsidP="002B4185">
            <w:pPr>
              <w:rPr>
                <w:rFonts w:ascii="VAG Rounded Std Light" w:hAnsi="VAG Rounded Std Light"/>
                <w:sz w:val="22"/>
                <w:szCs w:val="22"/>
              </w:rPr>
            </w:pPr>
          </w:p>
          <w:p w14:paraId="26FD1374" w14:textId="24E058AB" w:rsidR="00D13587" w:rsidRDefault="00D13587" w:rsidP="002B4185">
            <w:pPr>
              <w:rPr>
                <w:rFonts w:ascii="VAG Rounded Std Light" w:hAnsi="VAG Rounded Std Light"/>
                <w:sz w:val="22"/>
                <w:szCs w:val="22"/>
              </w:rPr>
            </w:pPr>
          </w:p>
        </w:tc>
      </w:tr>
      <w:tr w:rsidR="00D13587" w14:paraId="6EE867C3" w14:textId="77777777" w:rsidTr="00322989">
        <w:tc>
          <w:tcPr>
            <w:tcW w:w="9372" w:type="dxa"/>
            <w:gridSpan w:val="3"/>
          </w:tcPr>
          <w:p w14:paraId="2791EA65" w14:textId="77777777" w:rsidR="00D13587" w:rsidRDefault="00D13587" w:rsidP="002B4185">
            <w:pPr>
              <w:rPr>
                <w:rFonts w:ascii="VAG Rounded Std Light" w:hAnsi="VAG Rounded Std Light"/>
                <w:sz w:val="22"/>
                <w:szCs w:val="22"/>
              </w:rPr>
            </w:pPr>
            <w:r>
              <w:rPr>
                <w:rFonts w:ascii="VAG Rounded Std Light" w:hAnsi="VAG Rounded Std Light"/>
                <w:sz w:val="22"/>
                <w:szCs w:val="22"/>
              </w:rPr>
              <w:t xml:space="preserve">Describe outcome of case: </w:t>
            </w:r>
          </w:p>
          <w:p w14:paraId="7AECF142" w14:textId="77777777" w:rsidR="00D13587" w:rsidRDefault="00D13587" w:rsidP="002B4185">
            <w:pPr>
              <w:rPr>
                <w:rFonts w:ascii="VAG Rounded Std Light" w:hAnsi="VAG Rounded Std Light"/>
                <w:sz w:val="22"/>
                <w:szCs w:val="22"/>
              </w:rPr>
            </w:pPr>
          </w:p>
          <w:p w14:paraId="19A2DE7E" w14:textId="665ED253" w:rsidR="00D13587" w:rsidRDefault="00D13587" w:rsidP="002B4185">
            <w:pPr>
              <w:rPr>
                <w:rFonts w:ascii="VAG Rounded Std Light" w:hAnsi="VAG Rounded Std Light"/>
                <w:sz w:val="22"/>
                <w:szCs w:val="22"/>
              </w:rPr>
            </w:pPr>
          </w:p>
          <w:p w14:paraId="5EB7A6F2" w14:textId="77777777" w:rsidR="00D13587" w:rsidRDefault="00D13587" w:rsidP="002B4185">
            <w:pPr>
              <w:rPr>
                <w:rFonts w:ascii="VAG Rounded Std Light" w:hAnsi="VAG Rounded Std Light"/>
                <w:sz w:val="22"/>
                <w:szCs w:val="22"/>
              </w:rPr>
            </w:pPr>
          </w:p>
          <w:p w14:paraId="27654D0F" w14:textId="77777777" w:rsidR="00D13587" w:rsidRDefault="00D13587" w:rsidP="002B4185">
            <w:pPr>
              <w:rPr>
                <w:rFonts w:ascii="VAG Rounded Std Light" w:hAnsi="VAG Rounded Std Light"/>
                <w:sz w:val="22"/>
                <w:szCs w:val="22"/>
              </w:rPr>
            </w:pPr>
          </w:p>
          <w:p w14:paraId="6D22E642" w14:textId="183E418C" w:rsidR="00D13587" w:rsidRDefault="00D13587" w:rsidP="002B4185">
            <w:pPr>
              <w:rPr>
                <w:rFonts w:ascii="VAG Rounded Std Light" w:hAnsi="VAG Rounded Std Light"/>
                <w:sz w:val="22"/>
                <w:szCs w:val="22"/>
              </w:rPr>
            </w:pPr>
          </w:p>
        </w:tc>
      </w:tr>
    </w:tbl>
    <w:p w14:paraId="0BA9E77E" w14:textId="1022874C" w:rsidR="00D13587" w:rsidRDefault="00D13587" w:rsidP="002B4185">
      <w:pPr>
        <w:rPr>
          <w:rFonts w:ascii="VAG Rounded Std Light" w:hAnsi="VAG Rounded Std Light"/>
          <w:sz w:val="22"/>
          <w:szCs w:val="22"/>
        </w:rPr>
      </w:pPr>
    </w:p>
    <w:p w14:paraId="422CB73B" w14:textId="77777777" w:rsidR="004B0147" w:rsidRPr="00615DEC" w:rsidRDefault="004B0147" w:rsidP="002B4185">
      <w:pPr>
        <w:rPr>
          <w:rFonts w:ascii="VAG Rounded Std Light" w:hAnsi="VAG Rounded Std Light"/>
          <w:sz w:val="22"/>
          <w:szCs w:val="22"/>
        </w:rPr>
      </w:pPr>
    </w:p>
    <w:p w14:paraId="1C0DE082" w14:textId="744A10F0" w:rsidR="00791FE6" w:rsidRPr="00615DEC" w:rsidRDefault="00791FE6" w:rsidP="002B4185">
      <w:pPr>
        <w:rPr>
          <w:rFonts w:ascii="VAG Rounded Std Light" w:hAnsi="VAG Rounded Std Light"/>
          <w:sz w:val="22"/>
          <w:szCs w:val="22"/>
        </w:rPr>
      </w:pPr>
    </w:p>
    <w:sectPr w:rsidR="00791FE6" w:rsidRPr="00615DEC" w:rsidSect="00791FE6">
      <w:headerReference w:type="default" r:id="rId7"/>
      <w:footerReference w:type="default" r:id="rId8"/>
      <w:pgSz w:w="12240" w:h="15840" w:code="1"/>
      <w:pgMar w:top="1134" w:right="1440" w:bottom="1134" w:left="1418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BAF0A" w14:textId="77777777" w:rsidR="004569F8" w:rsidRDefault="004569F8" w:rsidP="004B0147">
      <w:r>
        <w:separator/>
      </w:r>
    </w:p>
  </w:endnote>
  <w:endnote w:type="continuationSeparator" w:id="0">
    <w:p w14:paraId="2840DD19" w14:textId="77777777" w:rsidR="004569F8" w:rsidRDefault="004569F8" w:rsidP="004B0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 Std Light">
    <w:panose1 w:val="020F05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VAG Rounded Std Light" w:hAnsi="VAG Rounded Std Light"/>
        <w:b/>
        <w:sz w:val="20"/>
        <w:szCs w:val="20"/>
      </w:rPr>
      <w:id w:val="94376247"/>
      <w:docPartObj>
        <w:docPartGallery w:val="Page Numbers (Bottom of Page)"/>
        <w:docPartUnique/>
      </w:docPartObj>
    </w:sdtPr>
    <w:sdtEndPr/>
    <w:sdtContent>
      <w:bookmarkStart w:id="1" w:name="_Hlk530331427" w:displacedByCustomXml="next"/>
      <w:sdt>
        <w:sdtPr>
          <w:rPr>
            <w:rFonts w:ascii="VAG Rounded Std Light" w:hAnsi="VAG Rounded Std Light"/>
            <w:b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F484D36" w14:textId="521A026E" w:rsidR="006D7190" w:rsidRPr="006D7190" w:rsidRDefault="006D7190" w:rsidP="00D13587">
            <w:pPr>
              <w:pStyle w:val="Footer"/>
              <w:jc w:val="center"/>
              <w:rPr>
                <w:rFonts w:ascii="VAG Rounded Std Light" w:hAnsi="VAG Rounded Std Light"/>
                <w:b/>
                <w:sz w:val="20"/>
                <w:szCs w:val="20"/>
                <w:lang w:val="en-GB"/>
              </w:rPr>
            </w:pPr>
            <w:r w:rsidRPr="00D13587">
              <w:rPr>
                <w:rFonts w:ascii="VAG Rounded Std Light" w:hAnsi="VAG Rounded Std Light"/>
                <w:bCs/>
                <w:sz w:val="20"/>
                <w:szCs w:val="20"/>
                <w:lang w:val="en-GB"/>
              </w:rPr>
              <w:t>FRM/SIS/06/0</w:t>
            </w:r>
            <w:r w:rsidR="00D13587">
              <w:rPr>
                <w:rFonts w:ascii="VAG Rounded Std Light" w:hAnsi="VAG Rounded Std Light"/>
                <w:bCs/>
                <w:sz w:val="20"/>
                <w:szCs w:val="20"/>
                <w:lang w:val="en-GB"/>
              </w:rPr>
              <w:t>4</w:t>
            </w:r>
            <w:r w:rsidRPr="00D13587">
              <w:rPr>
                <w:rFonts w:ascii="VAG Rounded Std Light" w:hAnsi="VAG Rounded Std Light"/>
                <w:bCs/>
                <w:sz w:val="20"/>
                <w:szCs w:val="20"/>
                <w:lang w:val="en-GB"/>
              </w:rPr>
              <w:t xml:space="preserve">                                        </w:t>
            </w:r>
            <w:hyperlink r:id="rId1" w:history="1">
              <w:r w:rsidRPr="00D13587">
                <w:rPr>
                  <w:rStyle w:val="Hyperlink"/>
                  <w:rFonts w:ascii="VAG Rounded Std Light" w:hAnsi="VAG Rounded Std Light"/>
                  <w:bCs/>
                  <w:sz w:val="20"/>
                  <w:szCs w:val="20"/>
                  <w:lang w:val="en-GB"/>
                </w:rPr>
                <w:t>www.petbloodbankuk.org</w:t>
              </w:r>
            </w:hyperlink>
            <w:r w:rsidRPr="00D13587">
              <w:rPr>
                <w:rFonts w:ascii="VAG Rounded Std Light" w:hAnsi="VAG Rounded Std Light"/>
                <w:bCs/>
                <w:sz w:val="20"/>
                <w:szCs w:val="20"/>
                <w:lang w:val="en-GB"/>
              </w:rPr>
              <w:tab/>
            </w:r>
            <w:r w:rsidRPr="00D13587">
              <w:rPr>
                <w:rFonts w:ascii="VAG Rounded Std Light" w:hAnsi="VAG Rounded Std Light"/>
                <w:bCs/>
                <w:sz w:val="20"/>
                <w:szCs w:val="20"/>
              </w:rPr>
              <w:t xml:space="preserve">Page </w:t>
            </w:r>
            <w:r w:rsidRPr="00D13587">
              <w:rPr>
                <w:rFonts w:ascii="VAG Rounded Std Light" w:hAnsi="VAG Rounded Std Light"/>
                <w:bCs/>
                <w:sz w:val="20"/>
                <w:szCs w:val="20"/>
              </w:rPr>
              <w:fldChar w:fldCharType="begin"/>
            </w:r>
            <w:r w:rsidRPr="00D13587">
              <w:rPr>
                <w:rFonts w:ascii="VAG Rounded Std Light" w:hAnsi="VAG Rounded Std Light"/>
                <w:bCs/>
                <w:sz w:val="20"/>
                <w:szCs w:val="20"/>
              </w:rPr>
              <w:instrText xml:space="preserve"> PAGE </w:instrText>
            </w:r>
            <w:r w:rsidRPr="00D13587">
              <w:rPr>
                <w:rFonts w:ascii="VAG Rounded Std Light" w:hAnsi="VAG Rounded Std Light"/>
                <w:bCs/>
                <w:sz w:val="20"/>
                <w:szCs w:val="20"/>
              </w:rPr>
              <w:fldChar w:fldCharType="separate"/>
            </w:r>
            <w:r w:rsidRPr="00D13587">
              <w:rPr>
                <w:rFonts w:ascii="VAG Rounded Std Light" w:hAnsi="VAG Rounded Std Light"/>
                <w:bCs/>
                <w:noProof/>
                <w:sz w:val="20"/>
                <w:szCs w:val="20"/>
              </w:rPr>
              <w:t>2</w:t>
            </w:r>
            <w:r w:rsidRPr="00D13587">
              <w:rPr>
                <w:rFonts w:ascii="VAG Rounded Std Light" w:hAnsi="VAG Rounded Std Light"/>
                <w:bCs/>
                <w:sz w:val="20"/>
                <w:szCs w:val="20"/>
              </w:rPr>
              <w:fldChar w:fldCharType="end"/>
            </w:r>
            <w:r w:rsidRPr="00D13587">
              <w:rPr>
                <w:rFonts w:ascii="VAG Rounded Std Light" w:hAnsi="VAG Rounded Std Light"/>
                <w:bCs/>
                <w:sz w:val="20"/>
                <w:szCs w:val="20"/>
              </w:rPr>
              <w:t xml:space="preserve"> of </w:t>
            </w:r>
            <w:r w:rsidRPr="00D13587">
              <w:rPr>
                <w:rFonts w:ascii="VAG Rounded Std Light" w:hAnsi="VAG Rounded Std Light"/>
                <w:bCs/>
                <w:sz w:val="20"/>
                <w:szCs w:val="20"/>
              </w:rPr>
              <w:fldChar w:fldCharType="begin"/>
            </w:r>
            <w:r w:rsidRPr="00D13587">
              <w:rPr>
                <w:rFonts w:ascii="VAG Rounded Std Light" w:hAnsi="VAG Rounded Std Light"/>
                <w:bCs/>
                <w:sz w:val="20"/>
                <w:szCs w:val="20"/>
              </w:rPr>
              <w:instrText xml:space="preserve"> NUMPAGES  </w:instrText>
            </w:r>
            <w:r w:rsidRPr="00D13587">
              <w:rPr>
                <w:rFonts w:ascii="VAG Rounded Std Light" w:hAnsi="VAG Rounded Std Light"/>
                <w:bCs/>
                <w:sz w:val="20"/>
                <w:szCs w:val="20"/>
              </w:rPr>
              <w:fldChar w:fldCharType="separate"/>
            </w:r>
            <w:r w:rsidRPr="00D13587">
              <w:rPr>
                <w:rFonts w:ascii="VAG Rounded Std Light" w:hAnsi="VAG Rounded Std Light"/>
                <w:bCs/>
                <w:noProof/>
                <w:sz w:val="20"/>
                <w:szCs w:val="20"/>
              </w:rPr>
              <w:t>2</w:t>
            </w:r>
            <w:r w:rsidRPr="00D13587">
              <w:rPr>
                <w:rFonts w:ascii="VAG Rounded Std Light" w:hAnsi="VAG Rounded Std Light"/>
                <w:bCs/>
                <w:sz w:val="20"/>
                <w:szCs w:val="20"/>
              </w:rPr>
              <w:fldChar w:fldCharType="end"/>
            </w:r>
          </w:p>
        </w:sdtContent>
      </w:sdt>
      <w:bookmarkEnd w:id="1" w:displacedByCustomXml="next"/>
    </w:sdtContent>
  </w:sdt>
  <w:p w14:paraId="43C6FAF1" w14:textId="77777777" w:rsidR="00142EEA" w:rsidRPr="004B0147" w:rsidRDefault="00142EEA">
    <w:pPr>
      <w:pStyle w:val="Footer"/>
      <w:rPr>
        <w:rFonts w:ascii="VAG Rounded Std Light" w:hAnsi="VAG Rounded Std Light"/>
        <w:b/>
        <w:sz w:val="28"/>
        <w:szCs w:val="2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84901" w14:textId="77777777" w:rsidR="004569F8" w:rsidRDefault="004569F8" w:rsidP="004B0147">
      <w:r>
        <w:separator/>
      </w:r>
    </w:p>
  </w:footnote>
  <w:footnote w:type="continuationSeparator" w:id="0">
    <w:p w14:paraId="503884C9" w14:textId="77777777" w:rsidR="004569F8" w:rsidRDefault="004569F8" w:rsidP="004B0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F01D0" w14:textId="6472B3C3" w:rsidR="006D7190" w:rsidRDefault="00615DEC" w:rsidP="001E753A">
    <w:pPr>
      <w:pStyle w:val="Header"/>
      <w:rPr>
        <w:rFonts w:ascii="VAG Rounded Std Light" w:hAnsi="VAG Rounded Std Light"/>
        <w:b/>
        <w:sz w:val="36"/>
        <w:szCs w:val="36"/>
        <w:u w:val="single"/>
        <w:lang w:val="en-GB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F673840" wp14:editId="1F4A675A">
          <wp:simplePos x="0" y="0"/>
          <wp:positionH relativeFrom="column">
            <wp:posOffset>4785995</wp:posOffset>
          </wp:positionH>
          <wp:positionV relativeFrom="paragraph">
            <wp:posOffset>-8890</wp:posOffset>
          </wp:positionV>
          <wp:extent cx="1774190" cy="614045"/>
          <wp:effectExtent l="0" t="0" r="0" b="0"/>
          <wp:wrapNone/>
          <wp:docPr id="4" name="Picture 4" descr="A picture containing food, ligh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food, ligh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190" cy="614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9568D8" w14:textId="77777777" w:rsidR="004B0147" w:rsidRPr="00615DEC" w:rsidRDefault="009F6B41" w:rsidP="001E753A">
    <w:pPr>
      <w:pStyle w:val="Header"/>
      <w:rPr>
        <w:rFonts w:ascii="VAG Rounded Std Light" w:hAnsi="VAG Rounded Std Light"/>
        <w:b/>
        <w:sz w:val="32"/>
        <w:szCs w:val="32"/>
        <w:lang w:val="en-GB"/>
      </w:rPr>
    </w:pPr>
    <w:r w:rsidRPr="00615DEC">
      <w:rPr>
        <w:rFonts w:ascii="VAG Rounded Std Light" w:hAnsi="VAG Rounded Std Light"/>
        <w:b/>
        <w:sz w:val="32"/>
        <w:szCs w:val="32"/>
        <w:lang w:val="en-GB"/>
      </w:rPr>
      <w:t>P</w:t>
    </w:r>
    <w:r w:rsidR="006D7190" w:rsidRPr="00615DEC">
      <w:rPr>
        <w:rFonts w:ascii="VAG Rounded Std Light" w:hAnsi="VAG Rounded Std Light"/>
        <w:b/>
        <w:sz w:val="32"/>
        <w:szCs w:val="32"/>
        <w:lang w:val="en-GB"/>
      </w:rPr>
      <w:t>otential Transfusion Reaction Form</w:t>
    </w:r>
    <w:r w:rsidR="001E753A" w:rsidRPr="00615DEC">
      <w:rPr>
        <w:rFonts w:ascii="VAG Rounded Std Light" w:hAnsi="VAG Rounded Std Light"/>
        <w:b/>
        <w:sz w:val="32"/>
        <w:szCs w:val="32"/>
        <w:lang w:val="en-GB"/>
      </w:rPr>
      <w:t xml:space="preserve"> </w:t>
    </w:r>
    <w:r w:rsidR="005216F7" w:rsidRPr="00615DEC">
      <w:rPr>
        <w:rFonts w:ascii="VAG Rounded Std Light" w:hAnsi="VAG Rounded Std Light"/>
        <w:b/>
        <w:sz w:val="32"/>
        <w:szCs w:val="32"/>
        <w:lang w:val="en-GB"/>
      </w:rPr>
      <w:t xml:space="preserve">         </w:t>
    </w:r>
    <w:r w:rsidR="001E753A" w:rsidRPr="00615DEC">
      <w:rPr>
        <w:rFonts w:ascii="VAG Rounded Std Light" w:hAnsi="VAG Rounded Std Light"/>
        <w:b/>
        <w:sz w:val="32"/>
        <w:szCs w:val="32"/>
        <w:lang w:val="en-GB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D3B"/>
    <w:rsid w:val="00142EEA"/>
    <w:rsid w:val="001E753A"/>
    <w:rsid w:val="00202AC5"/>
    <w:rsid w:val="002B4185"/>
    <w:rsid w:val="002C093F"/>
    <w:rsid w:val="0033457B"/>
    <w:rsid w:val="004569F8"/>
    <w:rsid w:val="00464D3B"/>
    <w:rsid w:val="00473B36"/>
    <w:rsid w:val="004B0147"/>
    <w:rsid w:val="004B71B6"/>
    <w:rsid w:val="00510C38"/>
    <w:rsid w:val="005216F7"/>
    <w:rsid w:val="00615DEC"/>
    <w:rsid w:val="006D7190"/>
    <w:rsid w:val="00791FE6"/>
    <w:rsid w:val="007A26E4"/>
    <w:rsid w:val="007B39C0"/>
    <w:rsid w:val="009F6B41"/>
    <w:rsid w:val="00A9327F"/>
    <w:rsid w:val="00C305AF"/>
    <w:rsid w:val="00D13587"/>
    <w:rsid w:val="00D71322"/>
    <w:rsid w:val="00FF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1C36290"/>
  <w15:docId w15:val="{077E5894-9502-49E0-A500-5CB81574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D3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305AF"/>
    <w:rPr>
      <w:b/>
      <w:bCs/>
      <w:i w:val="0"/>
      <w:iCs w:val="0"/>
    </w:rPr>
  </w:style>
  <w:style w:type="paragraph" w:styleId="Header">
    <w:name w:val="header"/>
    <w:basedOn w:val="Normal"/>
    <w:link w:val="HeaderChar"/>
    <w:uiPriority w:val="99"/>
    <w:unhideWhenUsed/>
    <w:rsid w:val="004B01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01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01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14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E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EE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42EE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13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4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bloodbankuk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CD23E-A55C-4934-A508-45709BB73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Barnett</dc:creator>
  <cp:keywords/>
  <dc:description/>
  <cp:lastModifiedBy>Wendy Barnett</cp:lastModifiedBy>
  <cp:revision>7</cp:revision>
  <cp:lastPrinted>2018-11-18T19:11:00Z</cp:lastPrinted>
  <dcterms:created xsi:type="dcterms:W3CDTF">2020-05-12T12:23:00Z</dcterms:created>
  <dcterms:modified xsi:type="dcterms:W3CDTF">2021-09-30T09:14:00Z</dcterms:modified>
</cp:coreProperties>
</file>